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F3" w:rsidRDefault="006E7DF3" w:rsidP="00DC4899">
      <w:pPr>
        <w:rPr>
          <w:rFonts w:asciiTheme="minorHAnsi" w:hAnsiTheme="minorHAnsi" w:cstheme="minorHAnsi"/>
          <w:b/>
        </w:rPr>
      </w:pPr>
    </w:p>
    <w:p w:rsidR="00D572EF" w:rsidRDefault="00D572EF" w:rsidP="00D572EF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E5432" wp14:editId="0470C96D">
                <wp:simplePos x="0" y="0"/>
                <wp:positionH relativeFrom="column">
                  <wp:posOffset>-431165</wp:posOffset>
                </wp:positionH>
                <wp:positionV relativeFrom="paragraph">
                  <wp:posOffset>99695</wp:posOffset>
                </wp:positionV>
                <wp:extent cx="2018665" cy="457200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2EF" w:rsidRPr="00D31A8A" w:rsidRDefault="00D572EF" w:rsidP="00D572EF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D31A8A">
                              <w:rPr>
                                <w:rFonts w:ascii="Calibri" w:hAnsi="Calibri"/>
                                <w:lang w:val="en-GB"/>
                              </w:rPr>
                              <w:t>Student name:</w:t>
                            </w:r>
                          </w:p>
                          <w:p w:rsidR="00D572EF" w:rsidRPr="00D31A8A" w:rsidRDefault="00D572EF" w:rsidP="00D572EF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D31A8A">
                              <w:rPr>
                                <w:rFonts w:ascii="Calibri" w:hAnsi="Calibri"/>
                                <w:lang w:val="en-GB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95pt;margin-top:7.85pt;width:15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" stroked="f">
                <v:textbox>
                  <w:txbxContent>
                    <w:p w:rsidR="00D572EF" w:rsidRPr="00D31A8A" w:rsidRDefault="00D572EF" w:rsidP="00D572EF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D31A8A">
                        <w:rPr>
                          <w:rFonts w:ascii="Calibri" w:hAnsi="Calibri"/>
                          <w:lang w:val="en-GB"/>
                        </w:rPr>
                        <w:t>Student name:</w:t>
                      </w:r>
                    </w:p>
                    <w:p w:rsidR="00D572EF" w:rsidRPr="00D31A8A" w:rsidRDefault="00D572EF" w:rsidP="00D572EF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D31A8A">
                        <w:rPr>
                          <w:rFonts w:ascii="Calibri" w:hAnsi="Calibri"/>
                          <w:lang w:val="en-GB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D572EF" w:rsidRDefault="00D572EF" w:rsidP="00D572EF">
      <w:pPr>
        <w:spacing w:line="276" w:lineRule="auto"/>
        <w:rPr>
          <w:rFonts w:asciiTheme="minorHAnsi" w:hAnsiTheme="minorHAnsi" w:cstheme="minorHAnsi"/>
          <w:b/>
        </w:rPr>
      </w:pPr>
    </w:p>
    <w:p w:rsidR="00D572EF" w:rsidRDefault="00D572EF" w:rsidP="00D572EF">
      <w:pPr>
        <w:spacing w:line="276" w:lineRule="auto"/>
        <w:rPr>
          <w:rFonts w:asciiTheme="minorHAnsi" w:hAnsiTheme="minorHAnsi" w:cstheme="minorHAnsi"/>
          <w:b/>
        </w:rPr>
      </w:pPr>
    </w:p>
    <w:p w:rsidR="00D572EF" w:rsidRPr="00D75077" w:rsidRDefault="00D572EF" w:rsidP="00D572EF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Back of pack </w:t>
      </w:r>
      <w:proofErr w:type="spellStart"/>
      <w:r>
        <w:rPr>
          <w:rFonts w:asciiTheme="minorHAnsi" w:hAnsiTheme="minorHAnsi" w:cstheme="minorHAnsi"/>
          <w:b/>
        </w:rPr>
        <w:t>labelling</w:t>
      </w:r>
      <w:proofErr w:type="spellEnd"/>
      <w:r>
        <w:rPr>
          <w:rFonts w:asciiTheme="minorHAnsi" w:hAnsiTheme="minorHAnsi" w:cstheme="minorHAnsi"/>
          <w:b/>
        </w:rPr>
        <w:t xml:space="preserve"> </w:t>
      </w:r>
    </w:p>
    <w:p w:rsidR="00D572EF" w:rsidRDefault="00D572EF" w:rsidP="00AA463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 the relevant table and questions based on the back of pack </w:t>
      </w:r>
      <w:proofErr w:type="spellStart"/>
      <w:r>
        <w:rPr>
          <w:rFonts w:asciiTheme="minorHAnsi" w:hAnsiTheme="minorHAnsi" w:cstheme="minorHAnsi"/>
        </w:rPr>
        <w:t>labelling</w:t>
      </w:r>
      <w:proofErr w:type="spellEnd"/>
      <w:r>
        <w:rPr>
          <w:rFonts w:asciiTheme="minorHAnsi" w:hAnsiTheme="minorHAnsi" w:cstheme="minorHAnsi"/>
        </w:rPr>
        <w:t xml:space="preserve"> on the food products your teacher has given to you. </w:t>
      </w:r>
    </w:p>
    <w:p w:rsidR="00AA4630" w:rsidRPr="0027747F" w:rsidRDefault="00AA4630" w:rsidP="00AA4630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page" w:tblpX="1514" w:tblpY="847"/>
        <w:tblW w:w="9640" w:type="dxa"/>
        <w:tblLook w:val="04A0" w:firstRow="1" w:lastRow="0" w:firstColumn="1" w:lastColumn="0" w:noHBand="0" w:noVBand="1"/>
      </w:tblPr>
      <w:tblGrid>
        <w:gridCol w:w="1259"/>
        <w:gridCol w:w="1259"/>
        <w:gridCol w:w="3260"/>
        <w:gridCol w:w="3862"/>
      </w:tblGrid>
      <w:tr w:rsidR="00D572EF" w:rsidRPr="00EB427B" w:rsidTr="00D27052">
        <w:trPr>
          <w:trHeight w:val="243"/>
        </w:trPr>
        <w:tc>
          <w:tcPr>
            <w:tcW w:w="2518" w:type="dxa"/>
            <w:gridSpan w:val="2"/>
          </w:tcPr>
          <w:p w:rsidR="00D572EF" w:rsidRPr="00D75077" w:rsidRDefault="00AA4630" w:rsidP="00D2705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 100g</w:t>
            </w:r>
          </w:p>
        </w:tc>
        <w:tc>
          <w:tcPr>
            <w:tcW w:w="3260" w:type="dxa"/>
          </w:tcPr>
          <w:p w:rsidR="00D572EF" w:rsidRPr="00D75077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  <w:r w:rsidRPr="00D75077">
              <w:rPr>
                <w:rFonts w:asciiTheme="minorHAnsi" w:hAnsiTheme="minorHAnsi" w:cstheme="minorHAnsi"/>
              </w:rPr>
              <w:t>White bread</w:t>
            </w:r>
          </w:p>
        </w:tc>
        <w:tc>
          <w:tcPr>
            <w:tcW w:w="3862" w:type="dxa"/>
          </w:tcPr>
          <w:p w:rsidR="00D572EF" w:rsidRPr="00D75077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D75077">
              <w:rPr>
                <w:rFonts w:asciiTheme="minorHAnsi" w:hAnsiTheme="minorHAnsi" w:cstheme="minorHAnsi"/>
              </w:rPr>
              <w:t>Wholemeal</w:t>
            </w:r>
            <w:proofErr w:type="spellEnd"/>
            <w:r w:rsidRPr="00D75077">
              <w:rPr>
                <w:rFonts w:asciiTheme="minorHAnsi" w:hAnsiTheme="minorHAnsi" w:cstheme="minorHAnsi"/>
              </w:rPr>
              <w:t xml:space="preserve"> bread</w:t>
            </w:r>
          </w:p>
        </w:tc>
      </w:tr>
      <w:tr w:rsidR="005F323A" w:rsidRPr="00EB427B" w:rsidTr="00FF7043">
        <w:trPr>
          <w:trHeight w:val="399"/>
        </w:trPr>
        <w:tc>
          <w:tcPr>
            <w:tcW w:w="1259" w:type="dxa"/>
            <w:vMerge w:val="restart"/>
          </w:tcPr>
          <w:p w:rsidR="005F323A" w:rsidRDefault="005F323A" w:rsidP="00D27052">
            <w:pPr>
              <w:pStyle w:val="NoSpacing"/>
              <w:rPr>
                <w:rFonts w:asciiTheme="minorHAnsi" w:hAnsiTheme="minorHAnsi" w:cstheme="minorHAnsi"/>
              </w:rPr>
            </w:pPr>
            <w:r w:rsidRPr="00D75077">
              <w:rPr>
                <w:rFonts w:asciiTheme="minorHAnsi" w:hAnsiTheme="minorHAnsi" w:cstheme="minorHAnsi"/>
              </w:rPr>
              <w:t>Energy</w:t>
            </w:r>
          </w:p>
        </w:tc>
        <w:tc>
          <w:tcPr>
            <w:tcW w:w="1259" w:type="dxa"/>
          </w:tcPr>
          <w:p w:rsidR="005F323A" w:rsidRPr="00D75077" w:rsidRDefault="005F323A" w:rsidP="00D2705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kJ</w:t>
            </w:r>
          </w:p>
        </w:tc>
        <w:tc>
          <w:tcPr>
            <w:tcW w:w="3260" w:type="dxa"/>
          </w:tcPr>
          <w:p w:rsidR="005F323A" w:rsidRPr="00D75077" w:rsidRDefault="005F323A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</w:tcPr>
          <w:p w:rsidR="005F323A" w:rsidRPr="00D75077" w:rsidRDefault="005F323A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F323A" w:rsidRPr="00EB427B" w:rsidTr="00E17C6B">
        <w:trPr>
          <w:trHeight w:val="399"/>
        </w:trPr>
        <w:tc>
          <w:tcPr>
            <w:tcW w:w="1259" w:type="dxa"/>
            <w:vMerge/>
          </w:tcPr>
          <w:p w:rsidR="005F323A" w:rsidRPr="00D75077" w:rsidRDefault="005F323A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</w:tcPr>
          <w:p w:rsidR="005F323A" w:rsidRPr="00D75077" w:rsidRDefault="005F323A" w:rsidP="00D2705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kcal</w:t>
            </w:r>
          </w:p>
        </w:tc>
        <w:tc>
          <w:tcPr>
            <w:tcW w:w="3260" w:type="dxa"/>
          </w:tcPr>
          <w:p w:rsidR="005F323A" w:rsidRPr="00D75077" w:rsidRDefault="005F323A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</w:tcPr>
          <w:p w:rsidR="005F323A" w:rsidRPr="00D75077" w:rsidRDefault="005F323A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572EF" w:rsidRPr="00EB427B" w:rsidTr="00D27052">
        <w:trPr>
          <w:trHeight w:val="243"/>
        </w:trPr>
        <w:tc>
          <w:tcPr>
            <w:tcW w:w="2518" w:type="dxa"/>
            <w:gridSpan w:val="2"/>
          </w:tcPr>
          <w:p w:rsidR="00D572E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  <w:r w:rsidRPr="00D75077">
              <w:rPr>
                <w:rFonts w:asciiTheme="minorHAnsi" w:hAnsiTheme="minorHAnsi" w:cstheme="minorHAnsi"/>
              </w:rPr>
              <w:t>Fat</w:t>
            </w:r>
            <w:r w:rsidR="005F323A">
              <w:rPr>
                <w:rFonts w:asciiTheme="minorHAnsi" w:hAnsiTheme="minorHAnsi" w:cstheme="minorHAnsi"/>
              </w:rPr>
              <w:t xml:space="preserve">                                  g</w:t>
            </w:r>
          </w:p>
          <w:p w:rsidR="00D572EF" w:rsidRPr="00D75077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D572EF" w:rsidRPr="00D75077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</w:tcPr>
          <w:p w:rsidR="00D572EF" w:rsidRPr="00D75077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572EF" w:rsidRPr="00EB427B" w:rsidTr="00D27052">
        <w:trPr>
          <w:trHeight w:val="258"/>
        </w:trPr>
        <w:tc>
          <w:tcPr>
            <w:tcW w:w="2518" w:type="dxa"/>
            <w:gridSpan w:val="2"/>
          </w:tcPr>
          <w:p w:rsidR="00D572E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  <w:r w:rsidRPr="00D75077">
              <w:rPr>
                <w:rFonts w:asciiTheme="minorHAnsi" w:hAnsiTheme="minorHAnsi" w:cstheme="minorHAnsi"/>
              </w:rPr>
              <w:t>Of which saturates</w:t>
            </w:r>
            <w:r w:rsidR="005F323A">
              <w:rPr>
                <w:rFonts w:asciiTheme="minorHAnsi" w:hAnsiTheme="minorHAnsi" w:cstheme="minorHAnsi"/>
              </w:rPr>
              <w:t xml:space="preserve">      g</w:t>
            </w:r>
          </w:p>
          <w:p w:rsidR="00D572EF" w:rsidRPr="00D75077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D572EF" w:rsidRPr="00D75077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</w:tcPr>
          <w:p w:rsidR="00D572EF" w:rsidRPr="00D75077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572EF" w:rsidRPr="00EB427B" w:rsidTr="00D27052">
        <w:trPr>
          <w:trHeight w:val="243"/>
        </w:trPr>
        <w:tc>
          <w:tcPr>
            <w:tcW w:w="2518" w:type="dxa"/>
            <w:gridSpan w:val="2"/>
          </w:tcPr>
          <w:p w:rsidR="00D572E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  <w:r w:rsidRPr="00D75077">
              <w:rPr>
                <w:rFonts w:asciiTheme="minorHAnsi" w:hAnsiTheme="minorHAnsi" w:cstheme="minorHAnsi"/>
              </w:rPr>
              <w:t>Carbohydrate</w:t>
            </w:r>
            <w:r w:rsidR="005F323A">
              <w:rPr>
                <w:rFonts w:asciiTheme="minorHAnsi" w:hAnsiTheme="minorHAnsi" w:cstheme="minorHAnsi"/>
              </w:rPr>
              <w:t xml:space="preserve">               g</w:t>
            </w:r>
          </w:p>
          <w:p w:rsidR="00D572EF" w:rsidRPr="00D75077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D572EF" w:rsidRPr="00D75077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</w:tcPr>
          <w:p w:rsidR="00D572EF" w:rsidRPr="00D75077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572EF" w:rsidRPr="00EB427B" w:rsidTr="00D27052">
        <w:trPr>
          <w:trHeight w:val="243"/>
        </w:trPr>
        <w:tc>
          <w:tcPr>
            <w:tcW w:w="2518" w:type="dxa"/>
            <w:gridSpan w:val="2"/>
          </w:tcPr>
          <w:p w:rsidR="00D572E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  <w:r w:rsidRPr="00D75077">
              <w:rPr>
                <w:rFonts w:asciiTheme="minorHAnsi" w:hAnsiTheme="minorHAnsi" w:cstheme="minorHAnsi"/>
              </w:rPr>
              <w:t>Of which sugars</w:t>
            </w:r>
            <w:r w:rsidR="005F323A">
              <w:rPr>
                <w:rFonts w:asciiTheme="minorHAnsi" w:hAnsiTheme="minorHAnsi" w:cstheme="minorHAnsi"/>
              </w:rPr>
              <w:t xml:space="preserve">           g   </w:t>
            </w:r>
          </w:p>
          <w:p w:rsidR="00D572EF" w:rsidRPr="00D75077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D572EF" w:rsidRPr="00D75077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</w:tcPr>
          <w:p w:rsidR="00D572EF" w:rsidRPr="00D75077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572EF" w:rsidRPr="00EB427B" w:rsidTr="00D27052">
        <w:trPr>
          <w:trHeight w:val="258"/>
        </w:trPr>
        <w:tc>
          <w:tcPr>
            <w:tcW w:w="2518" w:type="dxa"/>
            <w:gridSpan w:val="2"/>
          </w:tcPr>
          <w:p w:rsidR="00D572E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  <w:r w:rsidRPr="00D75077">
              <w:rPr>
                <w:rFonts w:asciiTheme="minorHAnsi" w:hAnsiTheme="minorHAnsi" w:cstheme="minorHAnsi"/>
              </w:rPr>
              <w:t>Protein</w:t>
            </w:r>
            <w:r w:rsidR="005F323A">
              <w:rPr>
                <w:rFonts w:asciiTheme="minorHAnsi" w:hAnsiTheme="minorHAnsi" w:cstheme="minorHAnsi"/>
              </w:rPr>
              <w:t xml:space="preserve">                          g</w:t>
            </w:r>
          </w:p>
          <w:p w:rsidR="00D572EF" w:rsidRPr="00D75077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D572EF" w:rsidRPr="00D75077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</w:tcPr>
          <w:p w:rsidR="00D572EF" w:rsidRPr="00D75077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572EF" w:rsidRPr="00EB427B" w:rsidTr="00D27052">
        <w:trPr>
          <w:trHeight w:val="243"/>
        </w:trPr>
        <w:tc>
          <w:tcPr>
            <w:tcW w:w="2518" w:type="dxa"/>
            <w:gridSpan w:val="2"/>
          </w:tcPr>
          <w:p w:rsidR="00D572E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  <w:r w:rsidRPr="00D75077">
              <w:rPr>
                <w:rFonts w:asciiTheme="minorHAnsi" w:hAnsiTheme="minorHAnsi" w:cstheme="minorHAnsi"/>
              </w:rPr>
              <w:t>Salt</w:t>
            </w:r>
            <w:r w:rsidR="005F323A">
              <w:rPr>
                <w:rFonts w:asciiTheme="minorHAnsi" w:hAnsiTheme="minorHAnsi" w:cstheme="minorHAnsi"/>
              </w:rPr>
              <w:t xml:space="preserve">                                 g</w:t>
            </w:r>
          </w:p>
          <w:p w:rsidR="00D572EF" w:rsidRPr="00D75077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D572EF" w:rsidRPr="00D75077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</w:tcPr>
          <w:p w:rsidR="00D572EF" w:rsidRPr="00D75077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572EF" w:rsidRPr="00EB427B" w:rsidTr="00D27052">
        <w:trPr>
          <w:trHeight w:val="258"/>
        </w:trPr>
        <w:tc>
          <w:tcPr>
            <w:tcW w:w="2518" w:type="dxa"/>
            <w:gridSpan w:val="2"/>
          </w:tcPr>
          <w:p w:rsidR="00D572E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D75077">
              <w:rPr>
                <w:rFonts w:asciiTheme="minorHAnsi" w:hAnsiTheme="minorHAnsi" w:cstheme="minorHAnsi"/>
              </w:rPr>
              <w:t>Fibre</w:t>
            </w:r>
            <w:proofErr w:type="spellEnd"/>
            <w:r w:rsidR="005F323A">
              <w:rPr>
                <w:rFonts w:asciiTheme="minorHAnsi" w:hAnsiTheme="minorHAnsi" w:cstheme="minorHAnsi"/>
              </w:rPr>
              <w:t xml:space="preserve">                              g</w:t>
            </w:r>
          </w:p>
          <w:p w:rsidR="00D572EF" w:rsidRPr="00D75077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D572EF" w:rsidRPr="00D75077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</w:tcPr>
          <w:p w:rsidR="00D572EF" w:rsidRPr="00D75077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D572EF" w:rsidRDefault="00D572EF" w:rsidP="00D572EF">
      <w:pPr>
        <w:pStyle w:val="NoSpacing"/>
        <w:rPr>
          <w:rFonts w:asciiTheme="minorHAnsi" w:hAnsiTheme="minorHAnsi" w:cstheme="minorHAnsi"/>
        </w:rPr>
      </w:pPr>
      <w:r w:rsidRPr="00D75077">
        <w:rPr>
          <w:rFonts w:asciiTheme="minorHAnsi" w:hAnsiTheme="minorHAnsi" w:cstheme="minorHAnsi"/>
        </w:rPr>
        <w:t>Bread comparison:</w:t>
      </w:r>
    </w:p>
    <w:p w:rsidR="00D572EF" w:rsidRDefault="00D572EF" w:rsidP="00D572EF">
      <w:pPr>
        <w:pStyle w:val="NoSpacing"/>
        <w:rPr>
          <w:rFonts w:asciiTheme="minorHAnsi" w:hAnsiTheme="minorHAnsi" w:cstheme="minorHAnsi"/>
        </w:rPr>
      </w:pPr>
    </w:p>
    <w:p w:rsidR="00D572EF" w:rsidRPr="0027747F" w:rsidRDefault="00D572EF" w:rsidP="00D572EF">
      <w:pPr>
        <w:pStyle w:val="NoSpacing"/>
        <w:rPr>
          <w:rFonts w:asciiTheme="minorHAnsi" w:hAnsiTheme="minorHAnsi" w:cstheme="minorHAnsi"/>
        </w:rPr>
      </w:pPr>
    </w:p>
    <w:p w:rsidR="00D572EF" w:rsidRPr="00D75077" w:rsidRDefault="00D572EF" w:rsidP="00D572EF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 w:rsidRPr="00D75077">
        <w:rPr>
          <w:rFonts w:asciiTheme="minorHAnsi" w:hAnsiTheme="minorHAnsi" w:cstheme="minorHAnsi"/>
        </w:rPr>
        <w:t>What other nutrients are listed on the label?</w:t>
      </w:r>
    </w:p>
    <w:p w:rsidR="00D572EF" w:rsidRDefault="00D572EF" w:rsidP="00D572EF">
      <w:pPr>
        <w:pStyle w:val="ListParagraph"/>
        <w:spacing w:after="200" w:line="276" w:lineRule="auto"/>
        <w:ind w:left="644"/>
        <w:rPr>
          <w:rFonts w:asciiTheme="minorHAnsi" w:hAnsiTheme="minorHAnsi" w:cstheme="minorHAnsi"/>
        </w:rPr>
      </w:pPr>
      <w:r w:rsidRPr="00FD4666">
        <w:rPr>
          <w:rFonts w:asciiTheme="minorHAnsi" w:hAnsiTheme="minorHAnsi" w:cstheme="minorHAnsi"/>
        </w:rPr>
        <w:t>___________________________________________________________</w:t>
      </w:r>
      <w:r>
        <w:rPr>
          <w:rFonts w:asciiTheme="minorHAnsi" w:hAnsiTheme="minorHAnsi" w:cstheme="minorHAnsi"/>
        </w:rPr>
        <w:t>_____________</w:t>
      </w:r>
    </w:p>
    <w:p w:rsidR="00D572EF" w:rsidRDefault="00D572EF" w:rsidP="00D572EF">
      <w:pPr>
        <w:pStyle w:val="ListParagraph"/>
        <w:spacing w:after="200" w:line="276" w:lineRule="auto"/>
        <w:ind w:left="644"/>
        <w:rPr>
          <w:rFonts w:asciiTheme="minorHAnsi" w:hAnsiTheme="minorHAnsi" w:cstheme="minorHAnsi"/>
        </w:rPr>
      </w:pPr>
    </w:p>
    <w:p w:rsidR="00D572EF" w:rsidRDefault="00D572EF" w:rsidP="00D572EF">
      <w:pPr>
        <w:pStyle w:val="ListParagraph"/>
        <w:spacing w:after="200" w:line="276" w:lineRule="auto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:rsidR="00D572EF" w:rsidRPr="0027747F" w:rsidRDefault="00D572EF" w:rsidP="00D572EF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Explain the nutritional differences between the </w:t>
      </w:r>
      <w:proofErr w:type="spellStart"/>
      <w:r>
        <w:rPr>
          <w:rFonts w:asciiTheme="minorHAnsi" w:hAnsiTheme="minorHAnsi" w:cstheme="minorHAnsi"/>
        </w:rPr>
        <w:t>wholemeal</w:t>
      </w:r>
      <w:proofErr w:type="spellEnd"/>
      <w:r>
        <w:rPr>
          <w:rFonts w:asciiTheme="minorHAnsi" w:hAnsiTheme="minorHAnsi" w:cstheme="minorHAnsi"/>
        </w:rPr>
        <w:t xml:space="preserve"> bread and the white bread.</w:t>
      </w:r>
    </w:p>
    <w:p w:rsidR="00D572EF" w:rsidRDefault="00D572EF" w:rsidP="00D572EF">
      <w:pPr>
        <w:pStyle w:val="ListParagraph"/>
        <w:spacing w:after="200" w:line="276" w:lineRule="auto"/>
        <w:ind w:left="644"/>
        <w:rPr>
          <w:rFonts w:asciiTheme="minorHAnsi" w:hAnsiTheme="minorHAnsi" w:cstheme="minorHAnsi"/>
        </w:rPr>
      </w:pPr>
      <w:r w:rsidRPr="00FD4666">
        <w:rPr>
          <w:rFonts w:asciiTheme="minorHAnsi" w:hAnsiTheme="minorHAnsi" w:cstheme="minorHAnsi"/>
        </w:rPr>
        <w:t>___________________________________________________________</w:t>
      </w:r>
      <w:r>
        <w:rPr>
          <w:rFonts w:asciiTheme="minorHAnsi" w:hAnsiTheme="minorHAnsi" w:cstheme="minorHAnsi"/>
        </w:rPr>
        <w:t>_____________</w:t>
      </w:r>
    </w:p>
    <w:p w:rsidR="00D572EF" w:rsidRDefault="00D572EF" w:rsidP="00D572EF">
      <w:pPr>
        <w:pStyle w:val="ListParagraph"/>
        <w:spacing w:after="200" w:line="276" w:lineRule="auto"/>
        <w:ind w:left="644"/>
        <w:rPr>
          <w:rFonts w:asciiTheme="minorHAnsi" w:hAnsiTheme="minorHAnsi" w:cstheme="minorHAnsi"/>
        </w:rPr>
      </w:pPr>
    </w:p>
    <w:p w:rsidR="00D572EF" w:rsidRPr="00FD4666" w:rsidRDefault="00D572EF" w:rsidP="00D572EF">
      <w:pPr>
        <w:pStyle w:val="ListParagraph"/>
        <w:spacing w:after="200" w:line="276" w:lineRule="auto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:rsidR="00D572EF" w:rsidRDefault="005F323A" w:rsidP="00D572EF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D572EF">
        <w:rPr>
          <w:rFonts w:asciiTheme="minorHAnsi" w:hAnsiTheme="minorHAnsi" w:cstheme="minorHAnsi"/>
        </w:rPr>
        <w:t xml:space="preserve">hich bread you would recommend as </w:t>
      </w:r>
      <w:r>
        <w:rPr>
          <w:rFonts w:asciiTheme="minorHAnsi" w:hAnsiTheme="minorHAnsi" w:cstheme="minorHAnsi"/>
        </w:rPr>
        <w:t>part as a healthy balanced diet? Why?</w:t>
      </w:r>
    </w:p>
    <w:p w:rsidR="00D572EF" w:rsidRDefault="00D572EF" w:rsidP="00D572EF">
      <w:pPr>
        <w:pStyle w:val="ListParagraph"/>
        <w:spacing w:after="200" w:line="276" w:lineRule="auto"/>
        <w:ind w:left="644"/>
        <w:rPr>
          <w:rFonts w:asciiTheme="minorHAnsi" w:hAnsiTheme="minorHAnsi" w:cstheme="minorHAnsi"/>
        </w:rPr>
      </w:pPr>
      <w:r w:rsidRPr="00FD4666">
        <w:rPr>
          <w:rFonts w:asciiTheme="minorHAnsi" w:hAnsiTheme="minorHAnsi" w:cstheme="minorHAnsi"/>
        </w:rPr>
        <w:t>___________________________________________________________</w:t>
      </w:r>
      <w:r>
        <w:rPr>
          <w:rFonts w:asciiTheme="minorHAnsi" w:hAnsiTheme="minorHAnsi" w:cstheme="minorHAnsi"/>
        </w:rPr>
        <w:t>_____________</w:t>
      </w:r>
    </w:p>
    <w:p w:rsidR="00D572EF" w:rsidRDefault="00D572EF" w:rsidP="00D572EF">
      <w:pPr>
        <w:pStyle w:val="ListParagraph"/>
        <w:spacing w:after="200" w:line="276" w:lineRule="auto"/>
        <w:ind w:left="644"/>
        <w:rPr>
          <w:rFonts w:asciiTheme="minorHAnsi" w:hAnsiTheme="minorHAnsi" w:cstheme="minorHAnsi"/>
        </w:rPr>
      </w:pPr>
    </w:p>
    <w:p w:rsidR="00D572EF" w:rsidRDefault="00D572EF" w:rsidP="00AA4630">
      <w:pPr>
        <w:pStyle w:val="ListParagraph"/>
        <w:spacing w:after="200" w:line="276" w:lineRule="auto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:rsidR="00AA4630" w:rsidRDefault="00AA4630" w:rsidP="00AA4630">
      <w:pPr>
        <w:pStyle w:val="ListParagraph"/>
        <w:spacing w:after="200" w:line="276" w:lineRule="auto"/>
        <w:ind w:left="644"/>
        <w:rPr>
          <w:rFonts w:asciiTheme="minorHAnsi" w:hAnsiTheme="minorHAnsi" w:cstheme="minorHAnsi"/>
        </w:rPr>
      </w:pPr>
    </w:p>
    <w:p w:rsidR="00D572EF" w:rsidRDefault="00D572EF" w:rsidP="00D572EF">
      <w:pPr>
        <w:spacing w:after="200" w:line="276" w:lineRule="auto"/>
        <w:rPr>
          <w:rFonts w:asciiTheme="minorHAnsi" w:hAnsiTheme="minorHAnsi" w:cstheme="minorHAnsi"/>
        </w:rPr>
      </w:pPr>
    </w:p>
    <w:p w:rsidR="00D572EF" w:rsidRDefault="00D572EF" w:rsidP="00D572E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Yogurt comparison:</w:t>
      </w:r>
    </w:p>
    <w:tbl>
      <w:tblPr>
        <w:tblStyle w:val="TableGrid"/>
        <w:tblpPr w:leftFromText="180" w:rightFromText="180" w:vertAnchor="page" w:horzAnchor="margin" w:tblpY="3074"/>
        <w:tblW w:w="9889" w:type="dxa"/>
        <w:tblLook w:val="04A0" w:firstRow="1" w:lastRow="0" w:firstColumn="1" w:lastColumn="0" w:noHBand="0" w:noVBand="1"/>
      </w:tblPr>
      <w:tblGrid>
        <w:gridCol w:w="1426"/>
        <w:gridCol w:w="1427"/>
        <w:gridCol w:w="3492"/>
        <w:gridCol w:w="3544"/>
      </w:tblGrid>
      <w:tr w:rsidR="00D572EF" w:rsidTr="00D27052">
        <w:tc>
          <w:tcPr>
            <w:tcW w:w="2853" w:type="dxa"/>
            <w:gridSpan w:val="2"/>
          </w:tcPr>
          <w:p w:rsidR="00D572EF" w:rsidRPr="0027747F" w:rsidRDefault="00AA4630" w:rsidP="00D2705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 100g</w:t>
            </w:r>
          </w:p>
        </w:tc>
        <w:tc>
          <w:tcPr>
            <w:tcW w:w="3492" w:type="dxa"/>
          </w:tcPr>
          <w:p w:rsidR="00D572EF" w:rsidRPr="0027747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  <w:r w:rsidRPr="0027747F">
              <w:rPr>
                <w:rFonts w:asciiTheme="minorHAnsi" w:hAnsiTheme="minorHAnsi" w:cstheme="minorHAnsi"/>
              </w:rPr>
              <w:t xml:space="preserve">Fat free Greek yogurt </w:t>
            </w:r>
          </w:p>
        </w:tc>
        <w:tc>
          <w:tcPr>
            <w:tcW w:w="3544" w:type="dxa"/>
          </w:tcPr>
          <w:p w:rsidR="00D572EF" w:rsidRPr="0027747F" w:rsidRDefault="00083A17" w:rsidP="00D2705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Regular Greek yogurt</w:t>
            </w:r>
          </w:p>
        </w:tc>
      </w:tr>
      <w:tr w:rsidR="005F323A" w:rsidTr="008E5081">
        <w:trPr>
          <w:trHeight w:val="197"/>
        </w:trPr>
        <w:tc>
          <w:tcPr>
            <w:tcW w:w="1426" w:type="dxa"/>
            <w:vMerge w:val="restart"/>
          </w:tcPr>
          <w:p w:rsidR="005F323A" w:rsidRPr="0027747F" w:rsidRDefault="005F323A" w:rsidP="00D27052">
            <w:pPr>
              <w:pStyle w:val="NoSpacing"/>
              <w:rPr>
                <w:rFonts w:asciiTheme="minorHAnsi" w:hAnsiTheme="minorHAnsi" w:cstheme="minorHAnsi"/>
              </w:rPr>
            </w:pPr>
            <w:r w:rsidRPr="0027747F">
              <w:rPr>
                <w:rFonts w:asciiTheme="minorHAnsi" w:hAnsiTheme="minorHAnsi" w:cstheme="minorHAnsi"/>
              </w:rPr>
              <w:t>Energy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27" w:type="dxa"/>
          </w:tcPr>
          <w:p w:rsidR="005F323A" w:rsidRPr="0027747F" w:rsidRDefault="005F323A" w:rsidP="005F323A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kJ</w:t>
            </w:r>
          </w:p>
        </w:tc>
        <w:tc>
          <w:tcPr>
            <w:tcW w:w="3492" w:type="dxa"/>
          </w:tcPr>
          <w:p w:rsidR="005F323A" w:rsidRPr="0027747F" w:rsidRDefault="005F323A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5F323A" w:rsidRPr="0027747F" w:rsidRDefault="005F323A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F323A" w:rsidTr="005F323A">
        <w:trPr>
          <w:trHeight w:val="369"/>
        </w:trPr>
        <w:tc>
          <w:tcPr>
            <w:tcW w:w="1426" w:type="dxa"/>
            <w:vMerge/>
          </w:tcPr>
          <w:p w:rsidR="005F323A" w:rsidRPr="0027747F" w:rsidRDefault="005F323A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</w:tcPr>
          <w:p w:rsidR="005F323A" w:rsidRPr="0027747F" w:rsidRDefault="005F323A" w:rsidP="005F323A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kcal</w:t>
            </w:r>
          </w:p>
        </w:tc>
        <w:tc>
          <w:tcPr>
            <w:tcW w:w="3492" w:type="dxa"/>
          </w:tcPr>
          <w:p w:rsidR="005F323A" w:rsidRPr="0027747F" w:rsidRDefault="005F323A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5F323A" w:rsidRPr="0027747F" w:rsidRDefault="005F323A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572EF" w:rsidTr="00D27052">
        <w:tc>
          <w:tcPr>
            <w:tcW w:w="2853" w:type="dxa"/>
            <w:gridSpan w:val="2"/>
          </w:tcPr>
          <w:p w:rsidR="00D572EF" w:rsidRDefault="00D572EF" w:rsidP="005F323A">
            <w:pPr>
              <w:pStyle w:val="NoSpacing"/>
              <w:rPr>
                <w:rFonts w:asciiTheme="minorHAnsi" w:hAnsiTheme="minorHAnsi" w:cstheme="minorHAnsi"/>
              </w:rPr>
            </w:pPr>
            <w:r w:rsidRPr="0027747F">
              <w:rPr>
                <w:rFonts w:asciiTheme="minorHAnsi" w:hAnsiTheme="minorHAnsi" w:cstheme="minorHAnsi"/>
              </w:rPr>
              <w:t>Fat</w:t>
            </w:r>
            <w:r w:rsidR="005F323A">
              <w:rPr>
                <w:rFonts w:asciiTheme="minorHAnsi" w:hAnsiTheme="minorHAnsi" w:cstheme="minorHAnsi"/>
              </w:rPr>
              <w:t xml:space="preserve">                                        g</w:t>
            </w:r>
          </w:p>
          <w:p w:rsidR="00D572EF" w:rsidRPr="0027747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492" w:type="dxa"/>
          </w:tcPr>
          <w:p w:rsidR="00D572EF" w:rsidRPr="0027747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D572EF" w:rsidRPr="0027747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572EF" w:rsidTr="00D27052">
        <w:tc>
          <w:tcPr>
            <w:tcW w:w="2853" w:type="dxa"/>
            <w:gridSpan w:val="2"/>
          </w:tcPr>
          <w:p w:rsidR="00D572E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  <w:r w:rsidRPr="0027747F">
              <w:rPr>
                <w:rFonts w:asciiTheme="minorHAnsi" w:hAnsiTheme="minorHAnsi" w:cstheme="minorHAnsi"/>
              </w:rPr>
              <w:t>Of which saturates</w:t>
            </w:r>
            <w:r w:rsidR="005F323A">
              <w:rPr>
                <w:rFonts w:asciiTheme="minorHAnsi" w:hAnsiTheme="minorHAnsi" w:cstheme="minorHAnsi"/>
              </w:rPr>
              <w:t xml:space="preserve">            g</w:t>
            </w:r>
          </w:p>
          <w:p w:rsidR="00D572EF" w:rsidRPr="0027747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492" w:type="dxa"/>
          </w:tcPr>
          <w:p w:rsidR="00D572EF" w:rsidRPr="0027747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D572EF" w:rsidRPr="0027747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572EF" w:rsidTr="00D27052">
        <w:tc>
          <w:tcPr>
            <w:tcW w:w="2853" w:type="dxa"/>
            <w:gridSpan w:val="2"/>
          </w:tcPr>
          <w:p w:rsidR="00D572E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  <w:r w:rsidRPr="0027747F">
              <w:rPr>
                <w:rFonts w:asciiTheme="minorHAnsi" w:hAnsiTheme="minorHAnsi" w:cstheme="minorHAnsi"/>
              </w:rPr>
              <w:t>Carbohydrate</w:t>
            </w:r>
            <w:r w:rsidR="005F323A">
              <w:rPr>
                <w:rFonts w:asciiTheme="minorHAnsi" w:hAnsiTheme="minorHAnsi" w:cstheme="minorHAnsi"/>
              </w:rPr>
              <w:t xml:space="preserve">                     g</w:t>
            </w:r>
          </w:p>
          <w:p w:rsidR="00D572EF" w:rsidRPr="0027747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492" w:type="dxa"/>
          </w:tcPr>
          <w:p w:rsidR="00D572EF" w:rsidRPr="0027747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D572EF" w:rsidRPr="0027747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572EF" w:rsidTr="00D27052">
        <w:trPr>
          <w:trHeight w:val="313"/>
        </w:trPr>
        <w:tc>
          <w:tcPr>
            <w:tcW w:w="2853" w:type="dxa"/>
            <w:gridSpan w:val="2"/>
          </w:tcPr>
          <w:p w:rsidR="00D572E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  <w:r w:rsidRPr="0027747F">
              <w:rPr>
                <w:rFonts w:asciiTheme="minorHAnsi" w:hAnsiTheme="minorHAnsi" w:cstheme="minorHAnsi"/>
              </w:rPr>
              <w:t>Of which sugars</w:t>
            </w:r>
            <w:r w:rsidR="005F323A">
              <w:rPr>
                <w:rFonts w:asciiTheme="minorHAnsi" w:hAnsiTheme="minorHAnsi" w:cstheme="minorHAnsi"/>
              </w:rPr>
              <w:t xml:space="preserve">                 g</w:t>
            </w:r>
          </w:p>
          <w:p w:rsidR="00D572EF" w:rsidRPr="0027747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492" w:type="dxa"/>
          </w:tcPr>
          <w:p w:rsidR="00D572EF" w:rsidRPr="0027747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D572EF" w:rsidRPr="0027747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572EF" w:rsidTr="00D27052">
        <w:tc>
          <w:tcPr>
            <w:tcW w:w="2853" w:type="dxa"/>
            <w:gridSpan w:val="2"/>
          </w:tcPr>
          <w:p w:rsidR="00D572E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  <w:r w:rsidRPr="0027747F">
              <w:rPr>
                <w:rFonts w:asciiTheme="minorHAnsi" w:hAnsiTheme="minorHAnsi" w:cstheme="minorHAnsi"/>
              </w:rPr>
              <w:t>Protein</w:t>
            </w:r>
            <w:r w:rsidR="005F323A">
              <w:rPr>
                <w:rFonts w:asciiTheme="minorHAnsi" w:hAnsiTheme="minorHAnsi" w:cstheme="minorHAnsi"/>
              </w:rPr>
              <w:t xml:space="preserve">                                 g</w:t>
            </w:r>
          </w:p>
          <w:p w:rsidR="00D572EF" w:rsidRPr="0027747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492" w:type="dxa"/>
          </w:tcPr>
          <w:p w:rsidR="00D572EF" w:rsidRPr="0027747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D572EF" w:rsidRPr="0027747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D572EF" w:rsidTr="00D27052">
        <w:tc>
          <w:tcPr>
            <w:tcW w:w="2853" w:type="dxa"/>
            <w:gridSpan w:val="2"/>
          </w:tcPr>
          <w:p w:rsidR="00D572E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  <w:r w:rsidRPr="0027747F">
              <w:rPr>
                <w:rFonts w:asciiTheme="minorHAnsi" w:hAnsiTheme="minorHAnsi" w:cstheme="minorHAnsi"/>
              </w:rPr>
              <w:t>Salt</w:t>
            </w:r>
            <w:r w:rsidR="005F323A">
              <w:rPr>
                <w:rFonts w:asciiTheme="minorHAnsi" w:hAnsiTheme="minorHAnsi" w:cstheme="minorHAnsi"/>
              </w:rPr>
              <w:t xml:space="preserve">                                       g</w:t>
            </w:r>
          </w:p>
          <w:p w:rsidR="00D572EF" w:rsidRPr="0027747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492" w:type="dxa"/>
          </w:tcPr>
          <w:p w:rsidR="00D572EF" w:rsidRPr="0027747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D572EF" w:rsidRPr="0027747F" w:rsidRDefault="00D572EF" w:rsidP="00D2705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D572EF" w:rsidRPr="0027747F" w:rsidRDefault="00D572EF" w:rsidP="00D572EF">
      <w:pPr>
        <w:spacing w:after="200" w:line="276" w:lineRule="auto"/>
        <w:rPr>
          <w:rFonts w:asciiTheme="minorHAnsi" w:hAnsiTheme="minorHAnsi" w:cstheme="minorHAnsi"/>
        </w:rPr>
      </w:pPr>
    </w:p>
    <w:p w:rsidR="00D572EF" w:rsidRPr="0027747F" w:rsidRDefault="00D572EF" w:rsidP="00D572EF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 w:rsidRPr="0027747F">
        <w:rPr>
          <w:rFonts w:asciiTheme="minorHAnsi" w:hAnsiTheme="minorHAnsi" w:cstheme="minorHAnsi"/>
        </w:rPr>
        <w:t>What other nutrients are listed on the label?</w:t>
      </w:r>
    </w:p>
    <w:p w:rsidR="00D572EF" w:rsidRDefault="00D572EF" w:rsidP="00D572EF">
      <w:pPr>
        <w:pStyle w:val="ListParagraph"/>
        <w:spacing w:after="200" w:line="276" w:lineRule="auto"/>
        <w:ind w:left="644"/>
        <w:rPr>
          <w:rFonts w:asciiTheme="minorHAnsi" w:hAnsiTheme="minorHAnsi" w:cstheme="minorHAnsi"/>
        </w:rPr>
      </w:pPr>
      <w:r w:rsidRPr="00FD4666">
        <w:rPr>
          <w:rFonts w:asciiTheme="minorHAnsi" w:hAnsiTheme="minorHAnsi" w:cstheme="minorHAnsi"/>
        </w:rPr>
        <w:t>________________________________________________________________________</w:t>
      </w:r>
    </w:p>
    <w:p w:rsidR="00D572EF" w:rsidRDefault="00D572EF" w:rsidP="00D572EF">
      <w:pPr>
        <w:pStyle w:val="ListParagraph"/>
        <w:spacing w:after="200" w:line="276" w:lineRule="auto"/>
        <w:ind w:left="644"/>
        <w:rPr>
          <w:rFonts w:asciiTheme="minorHAnsi" w:hAnsiTheme="minorHAnsi" w:cstheme="minorHAnsi"/>
        </w:rPr>
      </w:pPr>
    </w:p>
    <w:p w:rsidR="00D572EF" w:rsidRDefault="00D572EF" w:rsidP="00D572EF">
      <w:pPr>
        <w:pStyle w:val="ListParagraph"/>
        <w:spacing w:after="200" w:line="276" w:lineRule="auto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:rsidR="00D572EF" w:rsidRPr="00FD4666" w:rsidRDefault="00D572EF" w:rsidP="00D572EF">
      <w:pPr>
        <w:pStyle w:val="ListParagraph"/>
        <w:spacing w:after="200" w:line="276" w:lineRule="auto"/>
        <w:ind w:left="644"/>
        <w:rPr>
          <w:rFonts w:asciiTheme="minorHAnsi" w:hAnsiTheme="minorHAnsi" w:cstheme="minorHAnsi"/>
        </w:rPr>
      </w:pPr>
    </w:p>
    <w:p w:rsidR="00D572EF" w:rsidRDefault="00D572EF" w:rsidP="00D572EF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Explain the nutritional differences between the fat free Greek yogurt and the cream. </w:t>
      </w:r>
    </w:p>
    <w:p w:rsidR="00D572EF" w:rsidRDefault="00D572EF" w:rsidP="00D572EF">
      <w:pPr>
        <w:pStyle w:val="ListParagraph"/>
        <w:spacing w:after="200" w:line="276" w:lineRule="auto"/>
        <w:ind w:left="644"/>
        <w:rPr>
          <w:rFonts w:asciiTheme="minorHAnsi" w:hAnsiTheme="minorHAnsi" w:cstheme="minorHAnsi"/>
        </w:rPr>
      </w:pPr>
      <w:r w:rsidRPr="00FD4666">
        <w:rPr>
          <w:rFonts w:asciiTheme="minorHAnsi" w:hAnsiTheme="minorHAnsi" w:cstheme="minorHAnsi"/>
        </w:rPr>
        <w:t>___________________________________________________________</w:t>
      </w:r>
      <w:r>
        <w:rPr>
          <w:rFonts w:asciiTheme="minorHAnsi" w:hAnsiTheme="minorHAnsi" w:cstheme="minorHAnsi"/>
        </w:rPr>
        <w:t>_____________</w:t>
      </w:r>
    </w:p>
    <w:p w:rsidR="00D572EF" w:rsidRDefault="00D572EF" w:rsidP="00D572EF">
      <w:pPr>
        <w:pStyle w:val="ListParagraph"/>
        <w:spacing w:after="200" w:line="276" w:lineRule="auto"/>
        <w:ind w:left="644"/>
        <w:rPr>
          <w:rFonts w:asciiTheme="minorHAnsi" w:hAnsiTheme="minorHAnsi" w:cstheme="minorHAnsi"/>
        </w:rPr>
      </w:pPr>
    </w:p>
    <w:p w:rsidR="00D572EF" w:rsidRPr="00FD4666" w:rsidRDefault="00D572EF" w:rsidP="00D572EF">
      <w:pPr>
        <w:pStyle w:val="ListParagraph"/>
        <w:spacing w:after="200" w:line="276" w:lineRule="auto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:rsidR="00D572EF" w:rsidRDefault="005F323A" w:rsidP="00D572EF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D572EF">
        <w:rPr>
          <w:rFonts w:asciiTheme="minorHAnsi" w:hAnsiTheme="minorHAnsi" w:cstheme="minorHAnsi"/>
        </w:rPr>
        <w:t>hich product you would recommend to someone trying to reduce their saturated fat intake?</w:t>
      </w:r>
      <w:r>
        <w:rPr>
          <w:rFonts w:asciiTheme="minorHAnsi" w:hAnsiTheme="minorHAnsi" w:cstheme="minorHAnsi"/>
        </w:rPr>
        <w:t xml:space="preserve"> Why?</w:t>
      </w:r>
    </w:p>
    <w:p w:rsidR="00D572EF" w:rsidRDefault="00D572EF" w:rsidP="00D572EF">
      <w:pPr>
        <w:pStyle w:val="ListParagraph"/>
        <w:spacing w:after="200" w:line="276" w:lineRule="auto"/>
        <w:ind w:left="644"/>
        <w:rPr>
          <w:rFonts w:asciiTheme="minorHAnsi" w:hAnsiTheme="minorHAnsi" w:cstheme="minorHAnsi"/>
        </w:rPr>
      </w:pPr>
      <w:r w:rsidRPr="00FD4666">
        <w:rPr>
          <w:rFonts w:asciiTheme="minorHAnsi" w:hAnsiTheme="minorHAnsi" w:cstheme="minorHAnsi"/>
        </w:rPr>
        <w:t>___________________________________________________________</w:t>
      </w:r>
      <w:r>
        <w:rPr>
          <w:rFonts w:asciiTheme="minorHAnsi" w:hAnsiTheme="minorHAnsi" w:cstheme="minorHAnsi"/>
        </w:rPr>
        <w:t>_____________</w:t>
      </w:r>
    </w:p>
    <w:p w:rsidR="00D572EF" w:rsidRDefault="00D572EF" w:rsidP="00D572EF">
      <w:pPr>
        <w:pStyle w:val="ListParagraph"/>
        <w:spacing w:after="200" w:line="276" w:lineRule="auto"/>
        <w:ind w:left="644"/>
        <w:rPr>
          <w:rFonts w:asciiTheme="minorHAnsi" w:hAnsiTheme="minorHAnsi" w:cstheme="minorHAnsi"/>
        </w:rPr>
      </w:pPr>
    </w:p>
    <w:p w:rsidR="00D572EF" w:rsidRPr="0027747F" w:rsidRDefault="00D572EF" w:rsidP="00D572EF">
      <w:pPr>
        <w:pStyle w:val="ListParagraph"/>
        <w:spacing w:after="200" w:line="276" w:lineRule="auto"/>
        <w:ind w:left="644"/>
        <w:rPr>
          <w:rFonts w:asciiTheme="minorHAnsi" w:hAnsiTheme="minorHAnsi" w:cstheme="minorHAnsi"/>
        </w:rPr>
      </w:pPr>
      <w:r w:rsidRPr="00FD4666">
        <w:rPr>
          <w:rFonts w:asciiTheme="minorHAnsi" w:hAnsiTheme="minorHAnsi" w:cstheme="minorHAnsi"/>
        </w:rPr>
        <w:t>___________________________________________________________</w:t>
      </w:r>
      <w:r>
        <w:rPr>
          <w:rFonts w:asciiTheme="minorHAnsi" w:hAnsiTheme="minorHAnsi" w:cstheme="minorHAnsi"/>
        </w:rPr>
        <w:t>_____________</w:t>
      </w:r>
    </w:p>
    <w:p w:rsidR="00AA4630" w:rsidRDefault="00AA4630" w:rsidP="00D572EF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083A17" w:rsidRDefault="00083A17" w:rsidP="00D572EF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083A17" w:rsidRDefault="00083A17" w:rsidP="00D572EF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083A17" w:rsidRDefault="00083A17" w:rsidP="00D572EF">
      <w:pPr>
        <w:pStyle w:val="ListParagraph"/>
        <w:spacing w:after="200"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AA4630" w:rsidRDefault="00AA4630" w:rsidP="00D572EF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AA4630" w:rsidRDefault="00AA4630" w:rsidP="00D572EF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AA4630" w:rsidRDefault="00AA4630" w:rsidP="00D572EF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AA4630" w:rsidRDefault="00AA4630" w:rsidP="00D572EF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Canned tuna comparison:</w:t>
      </w:r>
    </w:p>
    <w:tbl>
      <w:tblPr>
        <w:tblStyle w:val="TableGrid"/>
        <w:tblpPr w:leftFromText="180" w:rightFromText="180" w:vertAnchor="page" w:horzAnchor="page" w:tblpX="2095" w:tblpY="2840"/>
        <w:tblW w:w="9187" w:type="dxa"/>
        <w:tblLook w:val="04A0" w:firstRow="1" w:lastRow="0" w:firstColumn="1" w:lastColumn="0" w:noHBand="0" w:noVBand="1"/>
      </w:tblPr>
      <w:tblGrid>
        <w:gridCol w:w="1655"/>
        <w:gridCol w:w="1442"/>
        <w:gridCol w:w="2030"/>
        <w:gridCol w:w="2030"/>
        <w:gridCol w:w="2030"/>
      </w:tblGrid>
      <w:tr w:rsidR="00AA4630" w:rsidTr="00AA4630">
        <w:trPr>
          <w:trHeight w:val="250"/>
        </w:trPr>
        <w:tc>
          <w:tcPr>
            <w:tcW w:w="3097" w:type="dxa"/>
            <w:gridSpan w:val="2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 100g</w:t>
            </w: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Tuna canned in brine</w:t>
            </w:r>
            <w:r w:rsidRPr="002774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Tuna canned in oil</w:t>
            </w: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Tuna canned in water</w:t>
            </w:r>
          </w:p>
        </w:tc>
      </w:tr>
      <w:tr w:rsidR="00AA4630" w:rsidTr="00AA4630">
        <w:trPr>
          <w:trHeight w:val="169"/>
        </w:trPr>
        <w:tc>
          <w:tcPr>
            <w:tcW w:w="1655" w:type="dxa"/>
            <w:vMerge w:val="restart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  <w:r w:rsidRPr="0027747F">
              <w:rPr>
                <w:rFonts w:asciiTheme="minorHAnsi" w:hAnsiTheme="minorHAnsi" w:cstheme="minorHAnsi"/>
              </w:rPr>
              <w:t>Energy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2" w:type="dxa"/>
          </w:tcPr>
          <w:p w:rsidR="00AA4630" w:rsidRPr="0027747F" w:rsidRDefault="00AA4630" w:rsidP="00AA4630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kJ</w:t>
            </w: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A4630" w:rsidTr="00AA4630">
        <w:trPr>
          <w:trHeight w:val="316"/>
        </w:trPr>
        <w:tc>
          <w:tcPr>
            <w:tcW w:w="1655" w:type="dxa"/>
            <w:vMerge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42" w:type="dxa"/>
          </w:tcPr>
          <w:p w:rsidR="00AA4630" w:rsidRPr="0027747F" w:rsidRDefault="00AA4630" w:rsidP="00AA4630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kcal</w:t>
            </w: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A4630" w:rsidTr="00AA4630">
        <w:trPr>
          <w:trHeight w:val="497"/>
        </w:trPr>
        <w:tc>
          <w:tcPr>
            <w:tcW w:w="3097" w:type="dxa"/>
            <w:gridSpan w:val="2"/>
          </w:tcPr>
          <w:p w:rsidR="00AA4630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  <w:r w:rsidRPr="0027747F">
              <w:rPr>
                <w:rFonts w:asciiTheme="minorHAnsi" w:hAnsiTheme="minorHAnsi" w:cstheme="minorHAnsi"/>
              </w:rPr>
              <w:t>Fat</w:t>
            </w:r>
            <w:r>
              <w:rPr>
                <w:rFonts w:asciiTheme="minorHAnsi" w:hAnsiTheme="minorHAnsi" w:cstheme="minorHAnsi"/>
              </w:rPr>
              <w:t xml:space="preserve">                                        g</w:t>
            </w:r>
          </w:p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A4630" w:rsidTr="00AA4630">
        <w:trPr>
          <w:trHeight w:val="497"/>
        </w:trPr>
        <w:tc>
          <w:tcPr>
            <w:tcW w:w="3097" w:type="dxa"/>
            <w:gridSpan w:val="2"/>
          </w:tcPr>
          <w:p w:rsidR="00AA4630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  <w:r w:rsidRPr="0027747F">
              <w:rPr>
                <w:rFonts w:asciiTheme="minorHAnsi" w:hAnsiTheme="minorHAnsi" w:cstheme="minorHAnsi"/>
              </w:rPr>
              <w:t>Of which saturates</w:t>
            </w:r>
            <w:r>
              <w:rPr>
                <w:rFonts w:asciiTheme="minorHAnsi" w:hAnsiTheme="minorHAnsi" w:cstheme="minorHAnsi"/>
              </w:rPr>
              <w:t xml:space="preserve">            g</w:t>
            </w:r>
          </w:p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A4630" w:rsidTr="00AA4630">
        <w:trPr>
          <w:trHeight w:val="497"/>
        </w:trPr>
        <w:tc>
          <w:tcPr>
            <w:tcW w:w="3097" w:type="dxa"/>
            <w:gridSpan w:val="2"/>
          </w:tcPr>
          <w:p w:rsidR="00AA4630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  <w:r w:rsidRPr="0027747F">
              <w:rPr>
                <w:rFonts w:asciiTheme="minorHAnsi" w:hAnsiTheme="minorHAnsi" w:cstheme="minorHAnsi"/>
              </w:rPr>
              <w:t>Carbohydrate</w:t>
            </w:r>
            <w:r>
              <w:rPr>
                <w:rFonts w:asciiTheme="minorHAnsi" w:hAnsiTheme="minorHAnsi" w:cstheme="minorHAnsi"/>
              </w:rPr>
              <w:t xml:space="preserve">                     g</w:t>
            </w:r>
          </w:p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A4630" w:rsidTr="00AA4630">
        <w:trPr>
          <w:trHeight w:val="268"/>
        </w:trPr>
        <w:tc>
          <w:tcPr>
            <w:tcW w:w="3097" w:type="dxa"/>
            <w:gridSpan w:val="2"/>
          </w:tcPr>
          <w:p w:rsidR="00AA4630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  <w:r w:rsidRPr="0027747F">
              <w:rPr>
                <w:rFonts w:asciiTheme="minorHAnsi" w:hAnsiTheme="minorHAnsi" w:cstheme="minorHAnsi"/>
              </w:rPr>
              <w:t>Of which sugars</w:t>
            </w:r>
            <w:r>
              <w:rPr>
                <w:rFonts w:asciiTheme="minorHAnsi" w:hAnsiTheme="minorHAnsi" w:cstheme="minorHAnsi"/>
              </w:rPr>
              <w:t xml:space="preserve">                 g</w:t>
            </w:r>
          </w:p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A4630" w:rsidTr="00AA4630">
        <w:trPr>
          <w:trHeight w:val="497"/>
        </w:trPr>
        <w:tc>
          <w:tcPr>
            <w:tcW w:w="3097" w:type="dxa"/>
            <w:gridSpan w:val="2"/>
          </w:tcPr>
          <w:p w:rsidR="00AA4630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  <w:r w:rsidRPr="0027747F">
              <w:rPr>
                <w:rFonts w:asciiTheme="minorHAnsi" w:hAnsiTheme="minorHAnsi" w:cstheme="minorHAnsi"/>
              </w:rPr>
              <w:t>Protein</w:t>
            </w:r>
            <w:r>
              <w:rPr>
                <w:rFonts w:asciiTheme="minorHAnsi" w:hAnsiTheme="minorHAnsi" w:cstheme="minorHAnsi"/>
              </w:rPr>
              <w:t xml:space="preserve">                                 g</w:t>
            </w:r>
          </w:p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A4630" w:rsidTr="00AA4630">
        <w:trPr>
          <w:trHeight w:val="509"/>
        </w:trPr>
        <w:tc>
          <w:tcPr>
            <w:tcW w:w="3097" w:type="dxa"/>
            <w:gridSpan w:val="2"/>
          </w:tcPr>
          <w:p w:rsidR="00AA4630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  <w:r w:rsidRPr="0027747F">
              <w:rPr>
                <w:rFonts w:asciiTheme="minorHAnsi" w:hAnsiTheme="minorHAnsi" w:cstheme="minorHAnsi"/>
              </w:rPr>
              <w:t>Salt</w:t>
            </w:r>
            <w:r>
              <w:rPr>
                <w:rFonts w:asciiTheme="minorHAnsi" w:hAnsiTheme="minorHAnsi" w:cstheme="minorHAnsi"/>
              </w:rPr>
              <w:t xml:space="preserve">                                       g</w:t>
            </w:r>
          </w:p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="00AA4630" w:rsidRPr="0027747F" w:rsidRDefault="00AA4630" w:rsidP="00AA4630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AA4630" w:rsidRDefault="00AA4630" w:rsidP="00D572EF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AA4630" w:rsidRDefault="00AA4630" w:rsidP="00AA4630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Explain the nutritional differences between the three different types of canned tuna.</w:t>
      </w:r>
    </w:p>
    <w:p w:rsidR="00AA4630" w:rsidRDefault="00AA4630" w:rsidP="00AA4630">
      <w:pPr>
        <w:pStyle w:val="ListParagraph"/>
        <w:spacing w:after="200" w:line="276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</w:t>
      </w:r>
    </w:p>
    <w:p w:rsidR="00AA4630" w:rsidRDefault="00AA4630" w:rsidP="00AA4630">
      <w:pPr>
        <w:pStyle w:val="ListParagraph"/>
        <w:spacing w:after="200" w:line="276" w:lineRule="auto"/>
        <w:ind w:left="1080"/>
        <w:rPr>
          <w:rFonts w:asciiTheme="minorHAnsi" w:hAnsiTheme="minorHAnsi" w:cstheme="minorHAnsi"/>
        </w:rPr>
      </w:pPr>
    </w:p>
    <w:p w:rsidR="00AA4630" w:rsidRDefault="00AA4630" w:rsidP="00AA4630">
      <w:pPr>
        <w:pStyle w:val="ListParagraph"/>
        <w:spacing w:after="200" w:line="276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</w:t>
      </w:r>
    </w:p>
    <w:p w:rsidR="00AA4630" w:rsidRDefault="00AA4630" w:rsidP="00AA4630">
      <w:pPr>
        <w:pStyle w:val="ListParagraph"/>
        <w:spacing w:after="200" w:line="276" w:lineRule="auto"/>
        <w:ind w:left="1080"/>
        <w:rPr>
          <w:rFonts w:asciiTheme="minorHAnsi" w:hAnsiTheme="minorHAnsi" w:cstheme="minorHAnsi"/>
        </w:rPr>
      </w:pPr>
    </w:p>
    <w:p w:rsidR="00AA4630" w:rsidRDefault="00AA4630" w:rsidP="00AA4630">
      <w:pPr>
        <w:pStyle w:val="ListParagraph"/>
        <w:spacing w:after="200" w:line="276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</w:t>
      </w:r>
    </w:p>
    <w:p w:rsidR="00AA4630" w:rsidRDefault="00AA4630" w:rsidP="00AA4630">
      <w:pPr>
        <w:pStyle w:val="ListParagraph"/>
        <w:spacing w:after="200" w:line="276" w:lineRule="auto"/>
        <w:ind w:left="1080"/>
        <w:rPr>
          <w:rFonts w:asciiTheme="minorHAnsi" w:hAnsiTheme="minorHAnsi" w:cstheme="minorHAnsi"/>
        </w:rPr>
      </w:pPr>
    </w:p>
    <w:p w:rsidR="00AA4630" w:rsidRDefault="00AA4630" w:rsidP="00AA4630">
      <w:pPr>
        <w:pStyle w:val="ListParagraph"/>
        <w:spacing w:after="200" w:line="276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</w:t>
      </w:r>
    </w:p>
    <w:p w:rsidR="0046200C" w:rsidRDefault="0046200C" w:rsidP="0046200C">
      <w:pPr>
        <w:pStyle w:val="ListParagraph"/>
        <w:spacing w:after="200" w:line="276" w:lineRule="auto"/>
        <w:ind w:left="1080"/>
        <w:rPr>
          <w:rFonts w:asciiTheme="minorHAnsi" w:hAnsiTheme="minorHAnsi" w:cstheme="minorHAnsi"/>
        </w:rPr>
      </w:pPr>
    </w:p>
    <w:p w:rsidR="0046200C" w:rsidRDefault="0046200C" w:rsidP="0046200C">
      <w:pPr>
        <w:pStyle w:val="ListParagraph"/>
        <w:spacing w:after="200" w:line="276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</w:t>
      </w:r>
    </w:p>
    <w:p w:rsidR="00AA4630" w:rsidRDefault="00AA4630" w:rsidP="00AA4630">
      <w:pPr>
        <w:pStyle w:val="ListParagraph"/>
        <w:spacing w:after="200" w:line="276" w:lineRule="auto"/>
        <w:ind w:left="1080"/>
        <w:rPr>
          <w:rFonts w:asciiTheme="minorHAnsi" w:hAnsiTheme="minorHAnsi" w:cstheme="minorHAnsi"/>
        </w:rPr>
      </w:pPr>
    </w:p>
    <w:p w:rsidR="0046200C" w:rsidRDefault="0046200C" w:rsidP="0046200C">
      <w:pPr>
        <w:pStyle w:val="ListParagraph"/>
        <w:spacing w:after="200" w:line="276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</w:t>
      </w:r>
    </w:p>
    <w:p w:rsidR="0046200C" w:rsidRDefault="0046200C" w:rsidP="00AA4630">
      <w:pPr>
        <w:pStyle w:val="ListParagraph"/>
        <w:spacing w:after="200" w:line="276" w:lineRule="auto"/>
        <w:ind w:left="1080"/>
        <w:rPr>
          <w:rFonts w:asciiTheme="minorHAnsi" w:hAnsiTheme="minorHAnsi" w:cstheme="minorHAnsi"/>
        </w:rPr>
      </w:pPr>
    </w:p>
    <w:p w:rsidR="0046200C" w:rsidRDefault="0046200C" w:rsidP="0046200C">
      <w:pPr>
        <w:pStyle w:val="ListParagraph"/>
        <w:spacing w:after="200" w:line="276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</w:t>
      </w:r>
    </w:p>
    <w:p w:rsidR="0046200C" w:rsidRPr="00AA4630" w:rsidRDefault="0046200C" w:rsidP="00AA4630">
      <w:pPr>
        <w:pStyle w:val="ListParagraph"/>
        <w:spacing w:after="200" w:line="276" w:lineRule="auto"/>
        <w:ind w:left="1080"/>
        <w:rPr>
          <w:rFonts w:asciiTheme="minorHAnsi" w:hAnsiTheme="minorHAnsi" w:cstheme="minorHAnsi"/>
        </w:rPr>
      </w:pPr>
    </w:p>
    <w:p w:rsidR="00AA4630" w:rsidRDefault="00AA4630" w:rsidP="00D572EF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AA4630" w:rsidRDefault="00AA4630" w:rsidP="00D572EF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BD5178" w:rsidRPr="0046200C" w:rsidRDefault="00BD5178" w:rsidP="0046200C">
      <w:pPr>
        <w:rPr>
          <w:rFonts w:ascii="Century Gothic" w:hAnsi="Century Gothic"/>
          <w:sz w:val="28"/>
          <w:szCs w:val="28"/>
        </w:rPr>
      </w:pPr>
    </w:p>
    <w:sectPr w:rsidR="00BD5178" w:rsidRPr="0046200C" w:rsidSect="00167C4F">
      <w:headerReference w:type="default" r:id="rId9"/>
      <w:footerReference w:type="default" r:id="rId10"/>
      <w:pgSz w:w="12240" w:h="15840"/>
      <w:pgMar w:top="1191" w:right="1474" w:bottom="119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6C" w:rsidRDefault="0079776C" w:rsidP="0007353C">
      <w:r>
        <w:separator/>
      </w:r>
    </w:p>
  </w:endnote>
  <w:endnote w:type="continuationSeparator" w:id="0">
    <w:p w:rsidR="0079776C" w:rsidRDefault="0079776C" w:rsidP="0007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6C" w:rsidRPr="00FC56C6" w:rsidRDefault="0079776C">
    <w:pPr>
      <w:pStyle w:val="Footer"/>
      <w:rPr>
        <w:rFonts w:ascii="Century Gothic" w:hAnsi="Century Gothic"/>
      </w:rPr>
    </w:pPr>
    <w:r>
      <w:rPr>
        <w:rFonts w:ascii="Century Gothic" w:hAnsi="Century Gothic"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627C3FFD" wp14:editId="53AFC120">
          <wp:simplePos x="0" y="0"/>
          <wp:positionH relativeFrom="column">
            <wp:posOffset>4778375</wp:posOffset>
          </wp:positionH>
          <wp:positionV relativeFrom="paragraph">
            <wp:posOffset>-66675</wp:posOffset>
          </wp:positionV>
          <wp:extent cx="503555" cy="408940"/>
          <wp:effectExtent l="0" t="0" r="0" b="0"/>
          <wp:wrapNone/>
          <wp:docPr id="12" name="Picture 2" descr="http://www.euram.ltd.uk/MABSOT/images/FP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uram.ltd.uk/MABSOT/images/FP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890B7E7" wp14:editId="02EBD324">
          <wp:simplePos x="0" y="0"/>
          <wp:positionH relativeFrom="column">
            <wp:posOffset>5511165</wp:posOffset>
          </wp:positionH>
          <wp:positionV relativeFrom="paragraph">
            <wp:posOffset>-66675</wp:posOffset>
          </wp:positionV>
          <wp:extent cx="569595" cy="375285"/>
          <wp:effectExtent l="0" t="0" r="0" b="0"/>
          <wp:wrapNone/>
          <wp:docPr id="13" name="Picture 10" descr="http://eternalexploration.files.wordpress.com/2011/05/european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eternalexploration.files.wordpress.com/2011/05/european_fla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EC9">
      <w:rPr>
        <w:rFonts w:ascii="Century Gothic" w:hAnsi="Century Gothic"/>
      </w:rPr>
      <w:t>© CommNet 201</w:t>
    </w:r>
    <w:r w:rsidR="00D572EF">
      <w:rPr>
        <w:rFonts w:ascii="Century Gothic" w:hAnsi="Century Gothic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6C" w:rsidRDefault="0079776C" w:rsidP="0007353C">
      <w:r>
        <w:separator/>
      </w:r>
    </w:p>
  </w:footnote>
  <w:footnote w:type="continuationSeparator" w:id="0">
    <w:p w:rsidR="0079776C" w:rsidRDefault="0079776C" w:rsidP="0007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6C" w:rsidRDefault="0079776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046B93D3" wp14:editId="2E12ACD7">
          <wp:simplePos x="0" y="0"/>
          <wp:positionH relativeFrom="column">
            <wp:posOffset>-413385</wp:posOffset>
          </wp:positionH>
          <wp:positionV relativeFrom="paragraph">
            <wp:posOffset>-64135</wp:posOffset>
          </wp:positionV>
          <wp:extent cx="6805295" cy="697865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295" cy="697865"/>
                  </a:xfrm>
                  <a:prstGeom prst="rect">
                    <a:avLst/>
                  </a:prstGeom>
                  <a:solidFill>
                    <a:srgbClr val="4F81BD">
                      <a:alpha val="75999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76C" w:rsidRDefault="0079776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D7D8DDF" wp14:editId="74B86EB6">
          <wp:simplePos x="0" y="0"/>
          <wp:positionH relativeFrom="column">
            <wp:posOffset>3763010</wp:posOffset>
          </wp:positionH>
          <wp:positionV relativeFrom="paragraph">
            <wp:posOffset>458470</wp:posOffset>
          </wp:positionV>
          <wp:extent cx="2628900" cy="638175"/>
          <wp:effectExtent l="0" t="0" r="0" b="0"/>
          <wp:wrapTight wrapText="bothSides">
            <wp:wrapPolygon edited="0">
              <wp:start x="0" y="0"/>
              <wp:lineTo x="0" y="21278"/>
              <wp:lineTo x="21443" y="21278"/>
              <wp:lineTo x="21443" y="0"/>
              <wp:lineTo x="0" y="0"/>
            </wp:wrapPolygon>
          </wp:wrapTight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B3E"/>
    <w:multiLevelType w:val="hybridMultilevel"/>
    <w:tmpl w:val="E6725E90"/>
    <w:lvl w:ilvl="0" w:tplc="92FC749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2BC96F44"/>
    <w:multiLevelType w:val="hybridMultilevel"/>
    <w:tmpl w:val="604E29E2"/>
    <w:lvl w:ilvl="0" w:tplc="08A030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46AF5"/>
    <w:multiLevelType w:val="hybridMultilevel"/>
    <w:tmpl w:val="FBCA39A6"/>
    <w:lvl w:ilvl="0" w:tplc="DBD63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77B85"/>
    <w:multiLevelType w:val="hybridMultilevel"/>
    <w:tmpl w:val="4A8C3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467D2"/>
    <w:multiLevelType w:val="hybridMultilevel"/>
    <w:tmpl w:val="0E9CF2A8"/>
    <w:lvl w:ilvl="0" w:tplc="862000B2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6C1C2EDB"/>
    <w:multiLevelType w:val="hybridMultilevel"/>
    <w:tmpl w:val="A542550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763D475E"/>
    <w:multiLevelType w:val="hybridMultilevel"/>
    <w:tmpl w:val="90882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4F"/>
    <w:rsid w:val="00026B1B"/>
    <w:rsid w:val="0003147D"/>
    <w:rsid w:val="000459E4"/>
    <w:rsid w:val="0007353C"/>
    <w:rsid w:val="00081E08"/>
    <w:rsid w:val="00083A17"/>
    <w:rsid w:val="000C67BF"/>
    <w:rsid w:val="000D54E5"/>
    <w:rsid w:val="001534F5"/>
    <w:rsid w:val="00167C4F"/>
    <w:rsid w:val="001764F0"/>
    <w:rsid w:val="001C7180"/>
    <w:rsid w:val="00201C97"/>
    <w:rsid w:val="00286E0B"/>
    <w:rsid w:val="00294522"/>
    <w:rsid w:val="002A1224"/>
    <w:rsid w:val="002F20FB"/>
    <w:rsid w:val="00377E9F"/>
    <w:rsid w:val="00442EC9"/>
    <w:rsid w:val="0046200C"/>
    <w:rsid w:val="00482EA5"/>
    <w:rsid w:val="004D6ED6"/>
    <w:rsid w:val="00550FAF"/>
    <w:rsid w:val="005B23B4"/>
    <w:rsid w:val="005C32D6"/>
    <w:rsid w:val="005F323A"/>
    <w:rsid w:val="00625428"/>
    <w:rsid w:val="00633676"/>
    <w:rsid w:val="006353FD"/>
    <w:rsid w:val="00672A51"/>
    <w:rsid w:val="00683D3F"/>
    <w:rsid w:val="006A0195"/>
    <w:rsid w:val="006C5FCA"/>
    <w:rsid w:val="006E7DF3"/>
    <w:rsid w:val="0075077C"/>
    <w:rsid w:val="00765E2D"/>
    <w:rsid w:val="00793080"/>
    <w:rsid w:val="0079776C"/>
    <w:rsid w:val="007B211A"/>
    <w:rsid w:val="007B44CF"/>
    <w:rsid w:val="007D5C43"/>
    <w:rsid w:val="0081294A"/>
    <w:rsid w:val="00833D69"/>
    <w:rsid w:val="00835BDC"/>
    <w:rsid w:val="008534CB"/>
    <w:rsid w:val="008608C2"/>
    <w:rsid w:val="008874A8"/>
    <w:rsid w:val="00920B63"/>
    <w:rsid w:val="009364EE"/>
    <w:rsid w:val="00940F39"/>
    <w:rsid w:val="009614B8"/>
    <w:rsid w:val="00974561"/>
    <w:rsid w:val="009C2E83"/>
    <w:rsid w:val="00A0459E"/>
    <w:rsid w:val="00A31A25"/>
    <w:rsid w:val="00A42EA4"/>
    <w:rsid w:val="00A43A99"/>
    <w:rsid w:val="00A828C2"/>
    <w:rsid w:val="00AA4630"/>
    <w:rsid w:val="00AA6FC4"/>
    <w:rsid w:val="00B22818"/>
    <w:rsid w:val="00B32707"/>
    <w:rsid w:val="00B54292"/>
    <w:rsid w:val="00B66536"/>
    <w:rsid w:val="00B774DE"/>
    <w:rsid w:val="00BB775C"/>
    <w:rsid w:val="00BB7C16"/>
    <w:rsid w:val="00BD5178"/>
    <w:rsid w:val="00C204BE"/>
    <w:rsid w:val="00C37EEC"/>
    <w:rsid w:val="00C50506"/>
    <w:rsid w:val="00C978F6"/>
    <w:rsid w:val="00CB7323"/>
    <w:rsid w:val="00CE5706"/>
    <w:rsid w:val="00CE788C"/>
    <w:rsid w:val="00D14E73"/>
    <w:rsid w:val="00D30139"/>
    <w:rsid w:val="00D572EF"/>
    <w:rsid w:val="00DC4899"/>
    <w:rsid w:val="00DE68EA"/>
    <w:rsid w:val="00E03B2B"/>
    <w:rsid w:val="00E25B0D"/>
    <w:rsid w:val="00E47B8C"/>
    <w:rsid w:val="00E57BEB"/>
    <w:rsid w:val="00E679AD"/>
    <w:rsid w:val="00E750DB"/>
    <w:rsid w:val="00E87559"/>
    <w:rsid w:val="00E87BE7"/>
    <w:rsid w:val="00EA1EA6"/>
    <w:rsid w:val="00ED7556"/>
    <w:rsid w:val="00EF49B5"/>
    <w:rsid w:val="00F401A2"/>
    <w:rsid w:val="00F53600"/>
    <w:rsid w:val="00F6238A"/>
    <w:rsid w:val="00FA57B3"/>
    <w:rsid w:val="00FB7BDC"/>
    <w:rsid w:val="00F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4B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35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35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35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35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73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353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20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3A99"/>
    <w:rPr>
      <w:strike w:val="0"/>
      <w:dstrike w:val="0"/>
      <w:color w:val="016AA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43A99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6E7DF3"/>
    <w:pPr>
      <w:ind w:left="720"/>
      <w:contextualSpacing/>
    </w:pPr>
  </w:style>
  <w:style w:type="paragraph" w:styleId="NoSpacing">
    <w:name w:val="No Spacing"/>
    <w:uiPriority w:val="1"/>
    <w:qFormat/>
    <w:rsid w:val="00D572E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4B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35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35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35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35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73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353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20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3A99"/>
    <w:rPr>
      <w:strike w:val="0"/>
      <w:dstrike w:val="0"/>
      <w:color w:val="016AA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43A99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6E7DF3"/>
    <w:pPr>
      <w:ind w:left="720"/>
      <w:contextualSpacing/>
    </w:pPr>
  </w:style>
  <w:style w:type="paragraph" w:styleId="NoSpacing">
    <w:name w:val="No Spacing"/>
    <w:uiPriority w:val="1"/>
    <w:qFormat/>
    <w:rsid w:val="00D572E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540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6001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9422">
                              <w:marLeft w:val="0"/>
                              <w:marRight w:val="3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109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F440-2785-405E-AA66-5676B1C6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229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British Nutrition Foundation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 Theobald</dc:creator>
  <cp:keywords/>
  <dc:description/>
  <cp:lastModifiedBy>Emma Schneider</cp:lastModifiedBy>
  <cp:revision>5</cp:revision>
  <cp:lastPrinted>2014-01-23T11:52:00Z</cp:lastPrinted>
  <dcterms:created xsi:type="dcterms:W3CDTF">2014-01-14T17:12:00Z</dcterms:created>
  <dcterms:modified xsi:type="dcterms:W3CDTF">2014-01-24T12:23:00Z</dcterms:modified>
</cp:coreProperties>
</file>